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42" w:rsidRPr="00B37B35" w:rsidRDefault="009F3842" w:rsidP="009F3842">
      <w:pPr>
        <w:suppressAutoHyphens/>
        <w:ind w:left="240" w:right="840" w:hangingChars="100" w:hanging="240"/>
        <w:textAlignment w:val="baseline"/>
      </w:pPr>
      <w:r w:rsidRPr="00B37B35">
        <w:rPr>
          <w:rFonts w:hint="eastAsia"/>
        </w:rPr>
        <w:t>様式</w:t>
      </w:r>
      <w:r>
        <w:rPr>
          <w:rFonts w:hint="eastAsia"/>
        </w:rPr>
        <w:t>６</w:t>
      </w:r>
    </w:p>
    <w:p w:rsidR="009F3842" w:rsidRPr="000635FB" w:rsidRDefault="009F3842" w:rsidP="009F3842">
      <w:pPr>
        <w:suppressAutoHyphens/>
        <w:ind w:left="240" w:hangingChars="100" w:hanging="240"/>
        <w:jc w:val="right"/>
        <w:textAlignment w:val="baseline"/>
      </w:pPr>
      <w:r>
        <w:rPr>
          <w:rFonts w:hint="eastAsia"/>
        </w:rPr>
        <w:t xml:space="preserve">　</w:t>
      </w:r>
      <w:r w:rsidRPr="000635FB">
        <w:rPr>
          <w:rFonts w:hint="eastAsia"/>
        </w:rPr>
        <w:t xml:space="preserve">　年　　月　　日</w:t>
      </w:r>
    </w:p>
    <w:p w:rsidR="009F3842" w:rsidRPr="000635FB" w:rsidRDefault="009F3842" w:rsidP="009F3842">
      <w:pPr>
        <w:suppressAutoHyphens/>
        <w:wordWrap w:val="0"/>
        <w:ind w:left="240" w:hangingChars="100" w:hanging="240"/>
        <w:textAlignment w:val="baseline"/>
      </w:pPr>
    </w:p>
    <w:p w:rsidR="009F3842" w:rsidRPr="000635FB" w:rsidRDefault="009F3842" w:rsidP="009F3842">
      <w:pPr>
        <w:suppressAutoHyphens/>
        <w:wordWrap w:val="0"/>
        <w:ind w:leftChars="100" w:left="240" w:firstLineChars="100" w:firstLine="240"/>
        <w:textAlignment w:val="baseline"/>
      </w:pPr>
      <w:r w:rsidRPr="000635FB">
        <w:rPr>
          <w:rFonts w:hint="eastAsia"/>
        </w:rPr>
        <w:t>千葉県知事　　　　　　　様</w:t>
      </w:r>
    </w:p>
    <w:p w:rsidR="009F3842" w:rsidRDefault="009F3842" w:rsidP="009F3842">
      <w:pPr>
        <w:suppressAutoHyphens/>
        <w:wordWrap w:val="0"/>
        <w:ind w:leftChars="100" w:left="240" w:firstLineChars="100" w:firstLine="240"/>
        <w:textAlignment w:val="baseline"/>
      </w:pPr>
    </w:p>
    <w:p w:rsidR="009F3842" w:rsidRDefault="009F3842" w:rsidP="009F3842">
      <w:pPr>
        <w:suppressAutoHyphens/>
        <w:wordWrap w:val="0"/>
        <w:ind w:leftChars="100" w:left="240" w:firstLineChars="100" w:firstLine="240"/>
        <w:textAlignment w:val="baseline"/>
      </w:pPr>
      <w:r>
        <w:rPr>
          <w:rFonts w:hint="eastAsia"/>
        </w:rPr>
        <w:t xml:space="preserve">　　　　　　　　　　　　　　　　　　　証明者</w:t>
      </w:r>
    </w:p>
    <w:p w:rsidR="009F3842" w:rsidRDefault="009F3842" w:rsidP="009F3842">
      <w:pPr>
        <w:suppressAutoHyphens/>
        <w:wordWrap w:val="0"/>
        <w:ind w:leftChars="100" w:left="240" w:firstLineChars="100" w:firstLine="240"/>
        <w:textAlignment w:val="baseline"/>
      </w:pPr>
      <w:r>
        <w:rPr>
          <w:rFonts w:hint="eastAsia"/>
        </w:rPr>
        <w:t xml:space="preserve">　　　　　　　　　　　　　　　　　　　　住所</w:t>
      </w:r>
    </w:p>
    <w:p w:rsidR="009F3842" w:rsidRDefault="009F3842" w:rsidP="009F3842">
      <w:pPr>
        <w:suppressAutoHyphens/>
        <w:wordWrap w:val="0"/>
        <w:ind w:leftChars="100" w:left="240" w:firstLineChars="100" w:firstLine="240"/>
        <w:textAlignment w:val="baseline"/>
      </w:pPr>
      <w:r>
        <w:rPr>
          <w:rFonts w:hint="eastAsia"/>
        </w:rPr>
        <w:t xml:space="preserve">　　　　　　　　　　　　　　　　　　　　名称</w:t>
      </w:r>
    </w:p>
    <w:p w:rsidR="009F3842" w:rsidRPr="000635FB" w:rsidRDefault="009F3842" w:rsidP="009F3842">
      <w:pPr>
        <w:suppressAutoHyphens/>
        <w:wordWrap w:val="0"/>
        <w:ind w:leftChars="100" w:left="240" w:firstLineChars="100" w:firstLine="240"/>
        <w:textAlignment w:val="baseline"/>
      </w:pPr>
      <w:r>
        <w:rPr>
          <w:rFonts w:hint="eastAsia"/>
        </w:rPr>
        <w:t xml:space="preserve">　　　　　　</w:t>
      </w:r>
      <w:r w:rsidR="00A6786B">
        <w:rPr>
          <w:rFonts w:hint="eastAsia"/>
        </w:rPr>
        <w:t xml:space="preserve">　　　　　　　　　　　　　　代表者の氏名　　　　　　㊞</w:t>
      </w:r>
    </w:p>
    <w:p w:rsidR="009F3842" w:rsidRPr="000635FB" w:rsidRDefault="009F3842" w:rsidP="009F3842">
      <w:pPr>
        <w:suppressAutoHyphens/>
        <w:wordWrap w:val="0"/>
        <w:ind w:left="240" w:hangingChars="100" w:hanging="240"/>
        <w:jc w:val="center"/>
        <w:textAlignment w:val="baseline"/>
      </w:pPr>
    </w:p>
    <w:p w:rsidR="009F3842" w:rsidRPr="000635FB" w:rsidRDefault="009F3842" w:rsidP="009F3842">
      <w:pPr>
        <w:suppressAutoHyphens/>
        <w:wordWrap w:val="0"/>
        <w:ind w:left="240" w:hangingChars="100" w:hanging="240"/>
        <w:jc w:val="center"/>
        <w:textAlignment w:val="baseline"/>
      </w:pPr>
      <w:r w:rsidRPr="000635FB">
        <w:rPr>
          <w:rFonts w:hint="eastAsia"/>
        </w:rPr>
        <w:t>夜間銃猟をする捕獲従事者に関する射撃技能証明書</w:t>
      </w:r>
    </w:p>
    <w:p w:rsidR="009F3842" w:rsidRPr="000635FB" w:rsidRDefault="009F3842" w:rsidP="00F76075">
      <w:pPr>
        <w:suppressAutoHyphens/>
        <w:wordWrap w:val="0"/>
        <w:ind w:left="1"/>
        <w:textAlignment w:val="baseline"/>
      </w:pPr>
      <w:r w:rsidRPr="000635FB">
        <w:rPr>
          <w:rFonts w:hint="eastAsia"/>
        </w:rPr>
        <w:t xml:space="preserve">　以下の者について、鳥獣の保護及び管理並びに狩猟の適正化に関する法律施行規第１９条の５第１項第２号の環境大臣が告示で定める要件のうち、射撃の技能を有することについて、以下のとおり証明いたし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9"/>
        <w:gridCol w:w="1680"/>
        <w:gridCol w:w="4441"/>
      </w:tblGrid>
      <w:tr w:rsidR="009F3842" w:rsidRPr="000635FB" w:rsidTr="00A6786B">
        <w:tc>
          <w:tcPr>
            <w:tcW w:w="2943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  <w:r w:rsidRPr="000635FB">
              <w:rPr>
                <w:rFonts w:hint="eastAsia"/>
              </w:rPr>
              <w:t>氏　　　　　名</w:t>
            </w:r>
          </w:p>
        </w:tc>
        <w:tc>
          <w:tcPr>
            <w:tcW w:w="6701" w:type="dxa"/>
            <w:gridSpan w:val="2"/>
            <w:shd w:val="clear" w:color="auto" w:fill="auto"/>
          </w:tcPr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</w:p>
        </w:tc>
      </w:tr>
      <w:tr w:rsidR="009F3842" w:rsidRPr="000635FB" w:rsidTr="00A6786B">
        <w:tc>
          <w:tcPr>
            <w:tcW w:w="2943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  <w:r w:rsidRPr="000635FB">
              <w:rPr>
                <w:rFonts w:hint="eastAsia"/>
              </w:rPr>
              <w:t>住　　　　　所</w:t>
            </w:r>
          </w:p>
        </w:tc>
        <w:tc>
          <w:tcPr>
            <w:tcW w:w="6701" w:type="dxa"/>
            <w:gridSpan w:val="2"/>
            <w:shd w:val="clear" w:color="auto" w:fill="auto"/>
          </w:tcPr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</w:p>
        </w:tc>
      </w:tr>
      <w:tr w:rsidR="009F3842" w:rsidRPr="000635FB" w:rsidTr="00A6786B">
        <w:tc>
          <w:tcPr>
            <w:tcW w:w="2943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  <w:r w:rsidRPr="000635FB">
              <w:rPr>
                <w:rFonts w:hint="eastAsia"/>
              </w:rPr>
              <w:t>所　　　　　属</w:t>
            </w:r>
          </w:p>
        </w:tc>
        <w:tc>
          <w:tcPr>
            <w:tcW w:w="6701" w:type="dxa"/>
            <w:gridSpan w:val="2"/>
            <w:shd w:val="clear" w:color="auto" w:fill="auto"/>
          </w:tcPr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</w:p>
        </w:tc>
      </w:tr>
      <w:tr w:rsidR="009F3842" w:rsidRPr="000635FB" w:rsidTr="00A6786B">
        <w:tc>
          <w:tcPr>
            <w:tcW w:w="2943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  <w:r w:rsidRPr="000635FB">
              <w:rPr>
                <w:rFonts w:hint="eastAsia"/>
              </w:rPr>
              <w:t>生　年　月　日</w:t>
            </w:r>
          </w:p>
        </w:tc>
        <w:tc>
          <w:tcPr>
            <w:tcW w:w="6701" w:type="dxa"/>
            <w:gridSpan w:val="2"/>
            <w:shd w:val="clear" w:color="auto" w:fill="auto"/>
          </w:tcPr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  <w:r w:rsidRPr="000635F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</w:t>
            </w:r>
            <w:r w:rsidRPr="000635FB">
              <w:rPr>
                <w:rFonts w:hint="eastAsia"/>
              </w:rPr>
              <w:t>年　　月　　日</w:t>
            </w:r>
          </w:p>
        </w:tc>
      </w:tr>
      <w:tr w:rsidR="009F3842" w:rsidRPr="000635FB" w:rsidTr="00A6786B">
        <w:tc>
          <w:tcPr>
            <w:tcW w:w="2943" w:type="dxa"/>
            <w:shd w:val="clear" w:color="auto" w:fill="auto"/>
            <w:vAlign w:val="center"/>
          </w:tcPr>
          <w:p w:rsidR="009F3842" w:rsidRPr="000635FB" w:rsidRDefault="009F3842" w:rsidP="00F76075">
            <w:pPr>
              <w:suppressAutoHyphens/>
              <w:jc w:val="center"/>
              <w:textAlignment w:val="baseline"/>
            </w:pPr>
            <w:r w:rsidRPr="00054EC0">
              <w:rPr>
                <w:rFonts w:hint="eastAsia"/>
                <w:w w:val="80"/>
                <w:fitText w:val="1920" w:id="945654018"/>
              </w:rPr>
              <w:t>射撃技能を確認した</w:t>
            </w:r>
            <w:r w:rsidRPr="00054EC0">
              <w:rPr>
                <w:rFonts w:hint="eastAsia"/>
                <w:spacing w:val="60"/>
                <w:w w:val="80"/>
                <w:fitText w:val="1920" w:id="945654018"/>
              </w:rPr>
              <w:t>日</w:t>
            </w:r>
          </w:p>
        </w:tc>
        <w:tc>
          <w:tcPr>
            <w:tcW w:w="6701" w:type="dxa"/>
            <w:gridSpan w:val="2"/>
            <w:shd w:val="clear" w:color="auto" w:fill="auto"/>
          </w:tcPr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  <w:r w:rsidRPr="000635F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</w:t>
            </w:r>
            <w:r w:rsidRPr="000635FB">
              <w:rPr>
                <w:rFonts w:hint="eastAsia"/>
              </w:rPr>
              <w:t>年　　月　　日</w:t>
            </w:r>
          </w:p>
        </w:tc>
      </w:tr>
      <w:tr w:rsidR="009F3842" w:rsidRPr="000635FB" w:rsidTr="00A6786B">
        <w:trPr>
          <w:trHeight w:val="278"/>
        </w:trPr>
        <w:tc>
          <w:tcPr>
            <w:tcW w:w="2943" w:type="dxa"/>
            <w:shd w:val="clear" w:color="auto" w:fill="auto"/>
            <w:vAlign w:val="center"/>
          </w:tcPr>
          <w:p w:rsidR="009F3842" w:rsidRPr="000635FB" w:rsidRDefault="009F3842" w:rsidP="00F76075">
            <w:pPr>
              <w:suppressAutoHyphens/>
              <w:jc w:val="center"/>
              <w:textAlignment w:val="baseline"/>
            </w:pPr>
            <w:r w:rsidRPr="00054EC0">
              <w:rPr>
                <w:rFonts w:hint="eastAsia"/>
                <w:spacing w:val="15"/>
                <w:w w:val="72"/>
                <w:fitText w:val="1920" w:id="945654017"/>
              </w:rPr>
              <w:t>射撃技能を確認した場</w:t>
            </w:r>
            <w:r w:rsidRPr="00054EC0">
              <w:rPr>
                <w:rFonts w:hint="eastAsia"/>
                <w:spacing w:val="-15"/>
                <w:w w:val="72"/>
                <w:fitText w:val="1920" w:id="945654017"/>
              </w:rPr>
              <w:t>所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</w:p>
        </w:tc>
      </w:tr>
      <w:tr w:rsidR="009F3842" w:rsidRPr="000635FB" w:rsidTr="00F76075">
        <w:trPr>
          <w:trHeight w:val="656"/>
        </w:trPr>
        <w:tc>
          <w:tcPr>
            <w:tcW w:w="2943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  <w:r w:rsidRPr="000635FB">
              <w:rPr>
                <w:rFonts w:hint="eastAsia"/>
              </w:rPr>
              <w:t>使用した銃の種類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jc w:val="center"/>
              <w:textAlignment w:val="baseline"/>
            </w:pPr>
            <w:r w:rsidRPr="00054EC0">
              <w:rPr>
                <w:rFonts w:hint="eastAsia"/>
                <w:spacing w:val="15"/>
                <w:w w:val="94"/>
                <w:fitText w:val="5640" w:id="945653760"/>
              </w:rPr>
              <w:t>散弾銃・散弾銃及びライフル銃以外の猟銃・ライフル</w:t>
            </w:r>
            <w:r w:rsidRPr="00054EC0">
              <w:rPr>
                <w:rFonts w:hint="eastAsia"/>
                <w:spacing w:val="-165"/>
                <w:w w:val="94"/>
                <w:fitText w:val="5640" w:id="945653760"/>
              </w:rPr>
              <w:t>銃</w:t>
            </w:r>
          </w:p>
        </w:tc>
      </w:tr>
      <w:tr w:rsidR="009F3842" w:rsidRPr="000635FB" w:rsidTr="00A6786B">
        <w:trPr>
          <w:trHeight w:val="510"/>
        </w:trPr>
        <w:tc>
          <w:tcPr>
            <w:tcW w:w="2943" w:type="dxa"/>
            <w:shd w:val="clear" w:color="auto" w:fill="auto"/>
            <w:vAlign w:val="center"/>
          </w:tcPr>
          <w:p w:rsidR="009F3842" w:rsidRPr="000635FB" w:rsidRDefault="009F3842" w:rsidP="00F76075">
            <w:pPr>
              <w:suppressAutoHyphens/>
              <w:jc w:val="center"/>
              <w:textAlignment w:val="baseline"/>
            </w:pPr>
            <w:r w:rsidRPr="00F76075">
              <w:rPr>
                <w:rFonts w:hint="eastAsia"/>
                <w:w w:val="88"/>
                <w:fitText w:val="1920" w:id="945654016"/>
              </w:rPr>
              <w:t>使用した銃弾の種</w:t>
            </w:r>
            <w:r w:rsidRPr="00F76075">
              <w:rPr>
                <w:rFonts w:hint="eastAsia"/>
                <w:spacing w:val="15"/>
                <w:w w:val="88"/>
                <w:fitText w:val="1920" w:id="945654016"/>
              </w:rPr>
              <w:t>類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</w:p>
        </w:tc>
      </w:tr>
      <w:tr w:rsidR="009F3842" w:rsidRPr="000635FB" w:rsidTr="00A6786B">
        <w:tc>
          <w:tcPr>
            <w:tcW w:w="2943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  <w:r w:rsidRPr="000635FB">
              <w:rPr>
                <w:rFonts w:hint="eastAsia"/>
              </w:rPr>
              <w:t>射　撃　姿　勢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  <w:r w:rsidRPr="000635FB">
              <w:rPr>
                <w:rFonts w:hint="eastAsia"/>
              </w:rPr>
              <w:t>立射・膝射・肘射・伏射・その他（　　　　　　　）銃身の簡易な依託　あり（方法：　　　　）・なし</w:t>
            </w:r>
          </w:p>
        </w:tc>
      </w:tr>
      <w:tr w:rsidR="009F3842" w:rsidRPr="000635FB" w:rsidTr="00A6786B">
        <w:tc>
          <w:tcPr>
            <w:tcW w:w="2943" w:type="dxa"/>
            <w:vMerge w:val="restart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  <w:r w:rsidRPr="000635FB">
              <w:rPr>
                <w:rFonts w:hint="eastAsia"/>
              </w:rPr>
              <w:t>結　　　　果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  <w:r w:rsidRPr="000635FB">
              <w:rPr>
                <w:rFonts w:hint="eastAsia"/>
              </w:rPr>
              <w:t>発射数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</w:p>
        </w:tc>
      </w:tr>
      <w:tr w:rsidR="009F3842" w:rsidRPr="000635FB" w:rsidTr="00A6786B">
        <w:trPr>
          <w:trHeight w:val="336"/>
        </w:trPr>
        <w:tc>
          <w:tcPr>
            <w:tcW w:w="2943" w:type="dxa"/>
            <w:vMerge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  <w:r w:rsidRPr="000635FB">
              <w:rPr>
                <w:rFonts w:hint="eastAsia"/>
              </w:rPr>
              <w:t>１回目</w:t>
            </w:r>
          </w:p>
        </w:tc>
        <w:tc>
          <w:tcPr>
            <w:tcW w:w="5021" w:type="dxa"/>
            <w:shd w:val="clear" w:color="auto" w:fill="auto"/>
          </w:tcPr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</w:p>
        </w:tc>
      </w:tr>
      <w:tr w:rsidR="009F3842" w:rsidRPr="000635FB" w:rsidTr="00A6786B">
        <w:trPr>
          <w:trHeight w:val="333"/>
        </w:trPr>
        <w:tc>
          <w:tcPr>
            <w:tcW w:w="2943" w:type="dxa"/>
            <w:vMerge/>
            <w:shd w:val="clear" w:color="auto" w:fill="auto"/>
          </w:tcPr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  <w:r w:rsidRPr="000635FB">
              <w:rPr>
                <w:rFonts w:hint="eastAsia"/>
              </w:rPr>
              <w:t>２回目</w:t>
            </w:r>
          </w:p>
        </w:tc>
        <w:tc>
          <w:tcPr>
            <w:tcW w:w="5021" w:type="dxa"/>
            <w:shd w:val="clear" w:color="auto" w:fill="auto"/>
          </w:tcPr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</w:p>
        </w:tc>
      </w:tr>
      <w:tr w:rsidR="009F3842" w:rsidRPr="000635FB" w:rsidTr="00A6786B">
        <w:trPr>
          <w:trHeight w:val="350"/>
        </w:trPr>
        <w:tc>
          <w:tcPr>
            <w:tcW w:w="2943" w:type="dxa"/>
            <w:vMerge/>
            <w:shd w:val="clear" w:color="auto" w:fill="auto"/>
          </w:tcPr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  <w:r w:rsidRPr="000635FB">
              <w:rPr>
                <w:rFonts w:hint="eastAsia"/>
              </w:rPr>
              <w:t>３回目</w:t>
            </w:r>
          </w:p>
        </w:tc>
        <w:tc>
          <w:tcPr>
            <w:tcW w:w="5021" w:type="dxa"/>
            <w:shd w:val="clear" w:color="auto" w:fill="auto"/>
          </w:tcPr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</w:p>
        </w:tc>
      </w:tr>
      <w:tr w:rsidR="009F3842" w:rsidRPr="000635FB" w:rsidTr="00A6786B">
        <w:trPr>
          <w:trHeight w:val="350"/>
        </w:trPr>
        <w:tc>
          <w:tcPr>
            <w:tcW w:w="2943" w:type="dxa"/>
            <w:vMerge/>
            <w:shd w:val="clear" w:color="auto" w:fill="auto"/>
          </w:tcPr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  <w:r w:rsidRPr="000635FB">
              <w:rPr>
                <w:rFonts w:hint="eastAsia"/>
              </w:rPr>
              <w:t>４回目</w:t>
            </w:r>
          </w:p>
        </w:tc>
        <w:tc>
          <w:tcPr>
            <w:tcW w:w="5021" w:type="dxa"/>
            <w:shd w:val="clear" w:color="auto" w:fill="auto"/>
          </w:tcPr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</w:p>
        </w:tc>
      </w:tr>
      <w:tr w:rsidR="009F3842" w:rsidRPr="000635FB" w:rsidTr="00A6786B">
        <w:trPr>
          <w:trHeight w:val="347"/>
        </w:trPr>
        <w:tc>
          <w:tcPr>
            <w:tcW w:w="2943" w:type="dxa"/>
            <w:vMerge/>
            <w:shd w:val="clear" w:color="auto" w:fill="auto"/>
          </w:tcPr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  <w:r w:rsidRPr="000635FB">
              <w:rPr>
                <w:rFonts w:hint="eastAsia"/>
              </w:rPr>
              <w:t>５回目</w:t>
            </w:r>
          </w:p>
        </w:tc>
        <w:tc>
          <w:tcPr>
            <w:tcW w:w="5021" w:type="dxa"/>
            <w:shd w:val="clear" w:color="auto" w:fill="auto"/>
          </w:tcPr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</w:p>
        </w:tc>
      </w:tr>
    </w:tbl>
    <w:p w:rsidR="009F3842" w:rsidRPr="000635FB" w:rsidRDefault="009F3842" w:rsidP="009F3842">
      <w:pPr>
        <w:suppressAutoHyphens/>
        <w:wordWrap w:val="0"/>
        <w:ind w:left="240" w:hangingChars="100" w:hanging="240"/>
        <w:textAlignment w:val="baseline"/>
      </w:pPr>
      <w:r>
        <w:rPr>
          <w:rFonts w:hint="eastAsia"/>
        </w:rPr>
        <w:t xml:space="preserve">備考　</w:t>
      </w:r>
      <w:r w:rsidRPr="000635FB">
        <w:rPr>
          <w:rFonts w:hint="eastAsia"/>
        </w:rPr>
        <w:t>１</w:t>
      </w:r>
      <w:r>
        <w:rPr>
          <w:rFonts w:hint="eastAsia"/>
        </w:rPr>
        <w:t xml:space="preserve">　</w:t>
      </w:r>
      <w:r w:rsidRPr="000635FB">
        <w:rPr>
          <w:rFonts w:hint="eastAsia"/>
        </w:rPr>
        <w:t>該当するものを○で囲むこと。</w:t>
      </w:r>
    </w:p>
    <w:p w:rsidR="009F3842" w:rsidRPr="000635FB" w:rsidRDefault="009F3842" w:rsidP="009F3842">
      <w:pPr>
        <w:suppressAutoHyphens/>
        <w:wordWrap w:val="0"/>
        <w:ind w:firstLineChars="300" w:firstLine="720"/>
        <w:textAlignment w:val="baseline"/>
      </w:pPr>
      <w:r w:rsidRPr="000635FB">
        <w:rPr>
          <w:rFonts w:hint="eastAsia"/>
        </w:rPr>
        <w:t>２</w:t>
      </w:r>
      <w:r>
        <w:rPr>
          <w:rFonts w:hint="eastAsia"/>
        </w:rPr>
        <w:t xml:space="preserve">　</w:t>
      </w:r>
      <w:r w:rsidRPr="000635FB">
        <w:rPr>
          <w:rFonts w:hint="eastAsia"/>
        </w:rPr>
        <w:t>所属欄には、所属する鳥獣捕獲等事業者の名称を記載すること。</w:t>
      </w:r>
    </w:p>
    <w:p w:rsidR="009F3842" w:rsidRDefault="009F3842" w:rsidP="00A6786B">
      <w:pPr>
        <w:suppressAutoHyphens/>
        <w:wordWrap w:val="0"/>
        <w:ind w:firstLineChars="300" w:firstLine="720"/>
        <w:textAlignment w:val="baseline"/>
      </w:pPr>
      <w:r w:rsidRPr="000635FB">
        <w:rPr>
          <w:rFonts w:hint="eastAsia"/>
        </w:rPr>
        <w:t>３</w:t>
      </w:r>
      <w:r>
        <w:rPr>
          <w:rFonts w:hint="eastAsia"/>
        </w:rPr>
        <w:t xml:space="preserve">　</w:t>
      </w:r>
      <w:r w:rsidRPr="000635FB">
        <w:rPr>
          <w:rFonts w:hint="eastAsia"/>
        </w:rPr>
        <w:t>使用した銃弾の種類欄には、使用した銃弾の名称を記載す</w:t>
      </w:r>
      <w:r>
        <w:rPr>
          <w:rFonts w:hint="eastAsia"/>
        </w:rPr>
        <w:t>ること</w:t>
      </w:r>
    </w:p>
    <w:p w:rsidR="009F3842" w:rsidRDefault="009F3842" w:rsidP="009F3842">
      <w:pPr>
        <w:suppressAutoHyphens/>
        <w:wordWrap w:val="0"/>
        <w:textAlignment w:val="baseline"/>
      </w:pPr>
    </w:p>
    <w:sectPr w:rsidR="009F3842" w:rsidSect="00EC2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86B" w:rsidRDefault="00A6786B" w:rsidP="00076F5A">
      <w:r>
        <w:separator/>
      </w:r>
    </w:p>
  </w:endnote>
  <w:endnote w:type="continuationSeparator" w:id="0">
    <w:p w:rsidR="00A6786B" w:rsidRDefault="00A6786B" w:rsidP="0007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86B" w:rsidRDefault="00A6786B" w:rsidP="00076F5A">
      <w:r>
        <w:separator/>
      </w:r>
    </w:p>
  </w:footnote>
  <w:footnote w:type="continuationSeparator" w:id="0">
    <w:p w:rsidR="00A6786B" w:rsidRDefault="00A6786B" w:rsidP="00076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54073"/>
    <w:multiLevelType w:val="hybridMultilevel"/>
    <w:tmpl w:val="2998F892"/>
    <w:lvl w:ilvl="0" w:tplc="83F82B4A">
      <w:start w:val="20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61A"/>
    <w:rsid w:val="00010937"/>
    <w:rsid w:val="00025448"/>
    <w:rsid w:val="00026910"/>
    <w:rsid w:val="00045A00"/>
    <w:rsid w:val="00051D79"/>
    <w:rsid w:val="00054EC0"/>
    <w:rsid w:val="000746AE"/>
    <w:rsid w:val="00076F5A"/>
    <w:rsid w:val="00081750"/>
    <w:rsid w:val="00090ECA"/>
    <w:rsid w:val="000A28B6"/>
    <w:rsid w:val="000E0989"/>
    <w:rsid w:val="00110812"/>
    <w:rsid w:val="00132527"/>
    <w:rsid w:val="00135E59"/>
    <w:rsid w:val="00137B3F"/>
    <w:rsid w:val="00141257"/>
    <w:rsid w:val="00141531"/>
    <w:rsid w:val="00150772"/>
    <w:rsid w:val="00150894"/>
    <w:rsid w:val="00152909"/>
    <w:rsid w:val="00172542"/>
    <w:rsid w:val="001A46C9"/>
    <w:rsid w:val="001F0921"/>
    <w:rsid w:val="00202A81"/>
    <w:rsid w:val="002077B6"/>
    <w:rsid w:val="00232512"/>
    <w:rsid w:val="002423D5"/>
    <w:rsid w:val="0024255E"/>
    <w:rsid w:val="00250A17"/>
    <w:rsid w:val="002600B2"/>
    <w:rsid w:val="002617C2"/>
    <w:rsid w:val="00263DC2"/>
    <w:rsid w:val="00274BBD"/>
    <w:rsid w:val="002A1193"/>
    <w:rsid w:val="002A48C5"/>
    <w:rsid w:val="002B6DC3"/>
    <w:rsid w:val="002D3506"/>
    <w:rsid w:val="002D3F6D"/>
    <w:rsid w:val="002F5FD4"/>
    <w:rsid w:val="00310287"/>
    <w:rsid w:val="00311DF0"/>
    <w:rsid w:val="00335CC6"/>
    <w:rsid w:val="003376F7"/>
    <w:rsid w:val="003455B9"/>
    <w:rsid w:val="0036202A"/>
    <w:rsid w:val="00362541"/>
    <w:rsid w:val="00365991"/>
    <w:rsid w:val="00374D4C"/>
    <w:rsid w:val="003B24B1"/>
    <w:rsid w:val="003B73AF"/>
    <w:rsid w:val="003C1722"/>
    <w:rsid w:val="003D5B39"/>
    <w:rsid w:val="003F251F"/>
    <w:rsid w:val="004047C9"/>
    <w:rsid w:val="004313CD"/>
    <w:rsid w:val="00446EE6"/>
    <w:rsid w:val="00447034"/>
    <w:rsid w:val="0046143D"/>
    <w:rsid w:val="004874BD"/>
    <w:rsid w:val="00497342"/>
    <w:rsid w:val="004A6A09"/>
    <w:rsid w:val="004B6B6F"/>
    <w:rsid w:val="004B76FA"/>
    <w:rsid w:val="004C0915"/>
    <w:rsid w:val="004C17BC"/>
    <w:rsid w:val="004D2987"/>
    <w:rsid w:val="004D2FF1"/>
    <w:rsid w:val="004D6389"/>
    <w:rsid w:val="004D6754"/>
    <w:rsid w:val="004E6EA4"/>
    <w:rsid w:val="005057E0"/>
    <w:rsid w:val="005135C8"/>
    <w:rsid w:val="00545CAE"/>
    <w:rsid w:val="005671AA"/>
    <w:rsid w:val="00572C4C"/>
    <w:rsid w:val="005D73A5"/>
    <w:rsid w:val="005F55AE"/>
    <w:rsid w:val="005F708F"/>
    <w:rsid w:val="00627258"/>
    <w:rsid w:val="00627915"/>
    <w:rsid w:val="00637A80"/>
    <w:rsid w:val="0066661A"/>
    <w:rsid w:val="006815E3"/>
    <w:rsid w:val="00682837"/>
    <w:rsid w:val="006C6A86"/>
    <w:rsid w:val="006E2F1E"/>
    <w:rsid w:val="006E6086"/>
    <w:rsid w:val="006F2B03"/>
    <w:rsid w:val="006F78F7"/>
    <w:rsid w:val="007471EE"/>
    <w:rsid w:val="00750796"/>
    <w:rsid w:val="0075315C"/>
    <w:rsid w:val="007677C4"/>
    <w:rsid w:val="007910BB"/>
    <w:rsid w:val="00796BC7"/>
    <w:rsid w:val="007A3E75"/>
    <w:rsid w:val="007C170D"/>
    <w:rsid w:val="007C25F6"/>
    <w:rsid w:val="007C332C"/>
    <w:rsid w:val="007C4443"/>
    <w:rsid w:val="007E12AF"/>
    <w:rsid w:val="007E2ECC"/>
    <w:rsid w:val="007F1C46"/>
    <w:rsid w:val="007F686B"/>
    <w:rsid w:val="008033A3"/>
    <w:rsid w:val="00803406"/>
    <w:rsid w:val="00814AB6"/>
    <w:rsid w:val="00816D18"/>
    <w:rsid w:val="0082763B"/>
    <w:rsid w:val="00844FBB"/>
    <w:rsid w:val="0085407D"/>
    <w:rsid w:val="008543D4"/>
    <w:rsid w:val="00873BF6"/>
    <w:rsid w:val="00895004"/>
    <w:rsid w:val="008B2CEE"/>
    <w:rsid w:val="008C14BA"/>
    <w:rsid w:val="008E5467"/>
    <w:rsid w:val="008E6456"/>
    <w:rsid w:val="00915315"/>
    <w:rsid w:val="009154F1"/>
    <w:rsid w:val="009240C1"/>
    <w:rsid w:val="00925C47"/>
    <w:rsid w:val="009572BD"/>
    <w:rsid w:val="0096177D"/>
    <w:rsid w:val="009629FC"/>
    <w:rsid w:val="00970B4E"/>
    <w:rsid w:val="00975B6D"/>
    <w:rsid w:val="0098529C"/>
    <w:rsid w:val="009C15E2"/>
    <w:rsid w:val="009F10C1"/>
    <w:rsid w:val="009F3842"/>
    <w:rsid w:val="00A37BDA"/>
    <w:rsid w:val="00A468D6"/>
    <w:rsid w:val="00A4718F"/>
    <w:rsid w:val="00A55BEB"/>
    <w:rsid w:val="00A639A1"/>
    <w:rsid w:val="00A6786B"/>
    <w:rsid w:val="00A70AE4"/>
    <w:rsid w:val="00A76925"/>
    <w:rsid w:val="00AA64DE"/>
    <w:rsid w:val="00AB12FC"/>
    <w:rsid w:val="00AC1D1F"/>
    <w:rsid w:val="00AC482F"/>
    <w:rsid w:val="00AD18D1"/>
    <w:rsid w:val="00AD4BB3"/>
    <w:rsid w:val="00AE1531"/>
    <w:rsid w:val="00B21D29"/>
    <w:rsid w:val="00B225D5"/>
    <w:rsid w:val="00B23E47"/>
    <w:rsid w:val="00B30DE4"/>
    <w:rsid w:val="00B37769"/>
    <w:rsid w:val="00B41289"/>
    <w:rsid w:val="00B60B88"/>
    <w:rsid w:val="00B72BA2"/>
    <w:rsid w:val="00B82AAF"/>
    <w:rsid w:val="00BA0D19"/>
    <w:rsid w:val="00BA7FAE"/>
    <w:rsid w:val="00BB269F"/>
    <w:rsid w:val="00BB642E"/>
    <w:rsid w:val="00BD4754"/>
    <w:rsid w:val="00BD6A17"/>
    <w:rsid w:val="00BE344C"/>
    <w:rsid w:val="00C128A6"/>
    <w:rsid w:val="00C15AA2"/>
    <w:rsid w:val="00C20042"/>
    <w:rsid w:val="00C47BCB"/>
    <w:rsid w:val="00C5216D"/>
    <w:rsid w:val="00C52FB1"/>
    <w:rsid w:val="00C85768"/>
    <w:rsid w:val="00C96C28"/>
    <w:rsid w:val="00CA55AB"/>
    <w:rsid w:val="00CC0B65"/>
    <w:rsid w:val="00CC6678"/>
    <w:rsid w:val="00CD4B20"/>
    <w:rsid w:val="00D12AAA"/>
    <w:rsid w:val="00D1344A"/>
    <w:rsid w:val="00D15E66"/>
    <w:rsid w:val="00D256D2"/>
    <w:rsid w:val="00D40419"/>
    <w:rsid w:val="00D53DCE"/>
    <w:rsid w:val="00D61923"/>
    <w:rsid w:val="00D652E5"/>
    <w:rsid w:val="00D6615B"/>
    <w:rsid w:val="00D700F3"/>
    <w:rsid w:val="00D72DAB"/>
    <w:rsid w:val="00D85554"/>
    <w:rsid w:val="00D96F43"/>
    <w:rsid w:val="00DA0639"/>
    <w:rsid w:val="00DA0975"/>
    <w:rsid w:val="00DD5E9E"/>
    <w:rsid w:val="00DD6A75"/>
    <w:rsid w:val="00DD7743"/>
    <w:rsid w:val="00DE031E"/>
    <w:rsid w:val="00DE5247"/>
    <w:rsid w:val="00DE6C4F"/>
    <w:rsid w:val="00DE6D1D"/>
    <w:rsid w:val="00E063A5"/>
    <w:rsid w:val="00E516B7"/>
    <w:rsid w:val="00E64326"/>
    <w:rsid w:val="00E71DDB"/>
    <w:rsid w:val="00E8329D"/>
    <w:rsid w:val="00E84734"/>
    <w:rsid w:val="00E86590"/>
    <w:rsid w:val="00E95B79"/>
    <w:rsid w:val="00EA0C0F"/>
    <w:rsid w:val="00EC27B9"/>
    <w:rsid w:val="00ED065C"/>
    <w:rsid w:val="00ED239A"/>
    <w:rsid w:val="00EE1DE9"/>
    <w:rsid w:val="00EE45F7"/>
    <w:rsid w:val="00EF0623"/>
    <w:rsid w:val="00EF1CF7"/>
    <w:rsid w:val="00EF2622"/>
    <w:rsid w:val="00EF57F0"/>
    <w:rsid w:val="00EF6E56"/>
    <w:rsid w:val="00EF7595"/>
    <w:rsid w:val="00F12DAA"/>
    <w:rsid w:val="00F40103"/>
    <w:rsid w:val="00F519AC"/>
    <w:rsid w:val="00F66192"/>
    <w:rsid w:val="00F76075"/>
    <w:rsid w:val="00F9424C"/>
    <w:rsid w:val="00FA158A"/>
    <w:rsid w:val="00FA4A57"/>
    <w:rsid w:val="00FA55A7"/>
    <w:rsid w:val="00FB1561"/>
    <w:rsid w:val="00FC40D1"/>
    <w:rsid w:val="00FE6C3E"/>
    <w:rsid w:val="00FF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1A"/>
    <w:pPr>
      <w:widowControl w:val="0"/>
      <w:autoSpaceDE w:val="0"/>
      <w:autoSpaceDN w:val="0"/>
      <w:adjustRightInd w:val="0"/>
    </w:pPr>
    <w:rPr>
      <w:rFonts w:ascii="Arial" w:eastAsia="ＭＳ 明朝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6F5A"/>
    <w:rPr>
      <w:rFonts w:ascii="Arial" w:eastAsia="ＭＳ 明朝" w:hAnsi="Arial" w:cs="Arial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76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6F5A"/>
    <w:rPr>
      <w:rFonts w:ascii="Arial" w:eastAsia="ＭＳ 明朝" w:hAnsi="Arial" w:cs="Arial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A64DE"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table" w:styleId="a8">
    <w:name w:val="Table Grid"/>
    <w:basedOn w:val="a1"/>
    <w:uiPriority w:val="59"/>
    <w:rsid w:val="00895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A5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55A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b">
    <w:name w:val="一太郎８"/>
    <w:rsid w:val="009F384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eastAsia="ＭＳ ゴシック" w:hAnsi="Times New Roman" w:cs="Times New Roman"/>
      <w:spacing w:val="-1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111D1-1153-493E-813E-DC596292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137</cp:revision>
  <cp:lastPrinted>2015-08-10T07:16:00Z</cp:lastPrinted>
  <dcterms:created xsi:type="dcterms:W3CDTF">2015-07-10T05:58:00Z</dcterms:created>
  <dcterms:modified xsi:type="dcterms:W3CDTF">2015-08-28T11:14:00Z</dcterms:modified>
</cp:coreProperties>
</file>